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2EEB" w14:textId="3041D386" w:rsidR="00E51D6F" w:rsidRDefault="00E51D6F" w:rsidP="00E51D6F">
      <w:pPr>
        <w:spacing w:after="0"/>
        <w:ind w:left="6096"/>
        <w:rPr>
          <w:rFonts w:ascii="Franklin Gothic Book" w:hAnsi="Franklin Gothic Book" w:cs="Times New Roman"/>
          <w:sz w:val="24"/>
          <w:szCs w:val="24"/>
        </w:rPr>
      </w:pPr>
      <w:bookmarkStart w:id="0" w:name="_Hlk92891106"/>
    </w:p>
    <w:p w14:paraId="685C8D93" w14:textId="77777777" w:rsidR="00B7561A" w:rsidRDefault="00B7561A" w:rsidP="00E51D6F">
      <w:pPr>
        <w:spacing w:after="0"/>
        <w:ind w:left="6096"/>
        <w:rPr>
          <w:rFonts w:ascii="Franklin Gothic Book" w:hAnsi="Franklin Gothic Book" w:cs="Times New Roman"/>
          <w:sz w:val="24"/>
          <w:szCs w:val="24"/>
        </w:rPr>
      </w:pPr>
    </w:p>
    <w:p w14:paraId="7267FE1F" w14:textId="45624A7D" w:rsidR="00E51D6F" w:rsidRDefault="00E51D6F" w:rsidP="00E51D6F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 № _____________ от _____________</w:t>
      </w:r>
    </w:p>
    <w:p w14:paraId="1A8CD477" w14:textId="77777777" w:rsidR="00E51D6F" w:rsidRPr="00D13F18" w:rsidRDefault="00E51D6F" w:rsidP="00E51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426" w:tblpY="-260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E51D6F" w:rsidRPr="00D13F18" w14:paraId="4E2927FA" w14:textId="77777777" w:rsidTr="00E51D6F">
        <w:trPr>
          <w:trHeight w:val="1270"/>
        </w:trPr>
        <w:tc>
          <w:tcPr>
            <w:tcW w:w="5245" w:type="dxa"/>
          </w:tcPr>
          <w:p w14:paraId="5A765A44" w14:textId="77777777" w:rsidR="009B7E35" w:rsidRDefault="00E51D6F" w:rsidP="00E51D6F">
            <w:pPr>
              <w:spacing w:before="2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08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 возможности перевалки груза через мощности </w:t>
            </w:r>
          </w:p>
          <w:p w14:paraId="7AA84BDF" w14:textId="6B168843" w:rsidR="00E51D6F" w:rsidRPr="00830896" w:rsidRDefault="009B7E35" w:rsidP="009B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АО «НМРП»</w:t>
            </w:r>
          </w:p>
          <w:p w14:paraId="25739EAD" w14:textId="77777777" w:rsidR="00E51D6F" w:rsidRPr="00D13F18" w:rsidRDefault="00E51D6F" w:rsidP="00E5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F9B25A4" w14:textId="345CD680" w:rsidR="00E51D6F" w:rsidRPr="00D13F18" w:rsidRDefault="00E51D6F" w:rsidP="00E5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  <w:p w14:paraId="5DFFF9C4" w14:textId="70A1E89F" w:rsidR="00E51D6F" w:rsidRPr="00D13F18" w:rsidRDefault="00E51D6F" w:rsidP="00E5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АО «НМРП»</w:t>
            </w:r>
          </w:p>
          <w:p w14:paraId="401DB157" w14:textId="5659B384" w:rsidR="00E51D6F" w:rsidRPr="00D13F18" w:rsidRDefault="00A50A8B" w:rsidP="00E51D6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Гладкову</w:t>
            </w:r>
          </w:p>
        </w:tc>
      </w:tr>
    </w:tbl>
    <w:p w14:paraId="25539E1C" w14:textId="08E168DB" w:rsidR="00E51D6F" w:rsidRPr="00D13F18" w:rsidRDefault="00E51D6F" w:rsidP="00E51D6F">
      <w:pPr>
        <w:pStyle w:val="Text"/>
        <w:tabs>
          <w:tab w:val="left" w:pos="6336"/>
        </w:tabs>
        <w:spacing w:after="0" w:line="360" w:lineRule="exact"/>
        <w:ind w:firstLine="0"/>
        <w:jc w:val="center"/>
        <w:rPr>
          <w:rFonts w:ascii="Times New Roman" w:hAnsi="Times New Roman"/>
          <w:bCs/>
          <w:sz w:val="24"/>
          <w:lang w:val="ru-RU"/>
        </w:rPr>
      </w:pPr>
      <w:r w:rsidRPr="00D13F18">
        <w:rPr>
          <w:rFonts w:ascii="Times New Roman" w:hAnsi="Times New Roman"/>
          <w:bCs/>
          <w:sz w:val="24"/>
          <w:lang w:val="ru-RU"/>
        </w:rPr>
        <w:t xml:space="preserve">Уважаемый </w:t>
      </w:r>
      <w:r w:rsidR="00A50A8B">
        <w:rPr>
          <w:rFonts w:ascii="Times New Roman" w:hAnsi="Times New Roman"/>
          <w:bCs/>
          <w:sz w:val="24"/>
          <w:lang w:val="ru-RU"/>
        </w:rPr>
        <w:t>Денис Владимирович</w:t>
      </w:r>
      <w:r w:rsidRPr="00D13F18">
        <w:rPr>
          <w:rFonts w:ascii="Times New Roman" w:hAnsi="Times New Roman"/>
          <w:bCs/>
          <w:sz w:val="24"/>
          <w:lang w:val="ru-RU"/>
        </w:rPr>
        <w:t>!</w:t>
      </w:r>
    </w:p>
    <w:p w14:paraId="13E55025" w14:textId="77777777" w:rsidR="00E51D6F" w:rsidRPr="00D13F18" w:rsidRDefault="00E51D6F" w:rsidP="00E51D6F">
      <w:pPr>
        <w:spacing w:after="0" w:line="32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406937" w14:textId="759988C5" w:rsidR="00E51D6F" w:rsidRPr="00D13F18" w:rsidRDefault="00E51D6F" w:rsidP="00E51D6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F18">
        <w:rPr>
          <w:rFonts w:ascii="Times New Roman" w:hAnsi="Times New Roman" w:cs="Times New Roman"/>
          <w:sz w:val="24"/>
          <w:szCs w:val="24"/>
        </w:rPr>
        <w:t>Просим Вас рассмотреть возможность перевалки нижеуказанного груза через мощности АО «НМРП» с последующим заключением договора</w:t>
      </w:r>
      <w:r w:rsidR="006A2E05" w:rsidRPr="00D13F18">
        <w:rPr>
          <w:rFonts w:ascii="Times New Roman" w:hAnsi="Times New Roman" w:cs="Times New Roman"/>
          <w:sz w:val="24"/>
          <w:szCs w:val="24"/>
        </w:rPr>
        <w:t>/дополнительного соглашения* на</w:t>
      </w:r>
      <w:r w:rsidR="0090136B" w:rsidRPr="00D13F18">
        <w:rPr>
          <w:rFonts w:ascii="Times New Roman" w:hAnsi="Times New Roman" w:cs="Times New Roman"/>
          <w:sz w:val="24"/>
          <w:szCs w:val="24"/>
        </w:rPr>
        <w:t xml:space="preserve"> </w:t>
      </w:r>
      <w:r w:rsidR="00E66703" w:rsidRPr="00D13F18">
        <w:rPr>
          <w:rFonts w:ascii="Times New Roman" w:hAnsi="Times New Roman" w:cs="Times New Roman"/>
          <w:sz w:val="24"/>
          <w:szCs w:val="24"/>
        </w:rPr>
        <w:t>перевалк</w:t>
      </w:r>
      <w:r w:rsidR="006A2E05" w:rsidRPr="00D13F18">
        <w:rPr>
          <w:rFonts w:ascii="Times New Roman" w:hAnsi="Times New Roman" w:cs="Times New Roman"/>
          <w:sz w:val="24"/>
          <w:szCs w:val="24"/>
        </w:rPr>
        <w:t>у</w:t>
      </w:r>
      <w:r w:rsidRPr="00D13F18">
        <w:rPr>
          <w:rFonts w:ascii="Times New Roman" w:hAnsi="Times New Roman" w:cs="Times New Roman"/>
          <w:sz w:val="24"/>
          <w:szCs w:val="24"/>
        </w:rPr>
        <w:t>:</w:t>
      </w:r>
    </w:p>
    <w:p w14:paraId="765EFBFF" w14:textId="02C42094" w:rsidR="006A2E05" w:rsidRPr="00D13F18" w:rsidRDefault="006A2E05" w:rsidP="008F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1599255"/>
      <w:bookmarkEnd w:id="0"/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6A2E05" w:rsidRPr="002714F5" w14:paraId="4894458F" w14:textId="77777777" w:rsidTr="00B7561A">
        <w:tc>
          <w:tcPr>
            <w:tcW w:w="3969" w:type="dxa"/>
          </w:tcPr>
          <w:p w14:paraId="11A48CFD" w14:textId="77777777" w:rsidR="006A2E05" w:rsidRPr="00D13F18" w:rsidRDefault="006A2E05" w:rsidP="0000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Полное официальное наименование организации</w:t>
            </w:r>
          </w:p>
        </w:tc>
        <w:tc>
          <w:tcPr>
            <w:tcW w:w="5387" w:type="dxa"/>
          </w:tcPr>
          <w:p w14:paraId="70C17437" w14:textId="77777777" w:rsidR="006A2E05" w:rsidRPr="00D13F18" w:rsidRDefault="006A2E05" w:rsidP="0000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AC0" w:rsidRPr="002714F5" w14:paraId="2398DCAA" w14:textId="77777777" w:rsidTr="00B7561A">
        <w:tc>
          <w:tcPr>
            <w:tcW w:w="3969" w:type="dxa"/>
          </w:tcPr>
          <w:p w14:paraId="2ECE9A75" w14:textId="190D9B60" w:rsidR="002A3AC0" w:rsidRPr="00D13F18" w:rsidRDefault="002A3AC0" w:rsidP="002A3A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Номер, дата договора</w:t>
            </w:r>
            <w:r w:rsidRPr="00D13F1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D13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5387" w:type="dxa"/>
          </w:tcPr>
          <w:p w14:paraId="47084701" w14:textId="77777777" w:rsidR="002A3AC0" w:rsidRPr="00D13F18" w:rsidRDefault="002A3AC0" w:rsidP="0000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05" w:rsidRPr="002714F5" w14:paraId="5637C0C7" w14:textId="77777777" w:rsidTr="00B7561A">
        <w:trPr>
          <w:trHeight w:val="437"/>
        </w:trPr>
        <w:tc>
          <w:tcPr>
            <w:tcW w:w="3969" w:type="dxa"/>
          </w:tcPr>
          <w:p w14:paraId="7DD43469" w14:textId="5C49C489" w:rsidR="006A2E05" w:rsidRPr="00D13F18" w:rsidRDefault="00F210C1" w:rsidP="00683FA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6A2E05" w:rsidRPr="00D13F18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 груза</w:t>
            </w:r>
            <w:r w:rsidR="006A2E05" w:rsidRPr="00D13F1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</w:tcPr>
          <w:p w14:paraId="50EB9AF4" w14:textId="7CE81C62" w:rsidR="006A2E05" w:rsidRPr="00D13F18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- экспорт</w:t>
            </w:r>
          </w:p>
          <w:p w14:paraId="79A45163" w14:textId="6F95E6F7" w:rsidR="006A2E05" w:rsidRPr="00D13F18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- импорт</w:t>
            </w:r>
          </w:p>
          <w:p w14:paraId="2FD33F7F" w14:textId="6D6EF3F7" w:rsidR="006A2E05" w:rsidRPr="00D13F18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- каботаж</w:t>
            </w:r>
          </w:p>
        </w:tc>
      </w:tr>
      <w:tr w:rsidR="006A2E05" w:rsidRPr="002714F5" w14:paraId="08AB3BE2" w14:textId="77777777" w:rsidTr="00B7561A">
        <w:tc>
          <w:tcPr>
            <w:tcW w:w="3969" w:type="dxa"/>
          </w:tcPr>
          <w:p w14:paraId="6D1CD89C" w14:textId="77777777" w:rsidR="00B12F85" w:rsidRDefault="00B12F85" w:rsidP="00683FAE">
            <w:pPr>
              <w:spacing w:before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B83BC" w14:textId="3E3AB41F" w:rsidR="006A2E05" w:rsidRPr="00D13F18" w:rsidRDefault="006A2E05" w:rsidP="00B12F85">
            <w:pPr>
              <w:spacing w:before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Номенклатура груза</w:t>
            </w:r>
            <w:r w:rsidRPr="00D13F1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</w:tcPr>
          <w:p w14:paraId="6D299D49" w14:textId="251838A7" w:rsidR="006A2E05" w:rsidRPr="00D13F18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- навалочный груз</w:t>
            </w:r>
          </w:p>
          <w:p w14:paraId="7083D920" w14:textId="3E75985F" w:rsidR="006A2E05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- металло</w:t>
            </w:r>
            <w:r w:rsidR="001D1E24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  <w:p w14:paraId="406337DF" w14:textId="4A26D363" w:rsidR="001D1E24" w:rsidRDefault="001D1E24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металлоконструкции</w:t>
            </w:r>
          </w:p>
          <w:p w14:paraId="4E884FE9" w14:textId="64AC5A2B" w:rsidR="001D1E24" w:rsidRDefault="001D1E24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стальная продукция</w:t>
            </w:r>
          </w:p>
          <w:p w14:paraId="0D2D9824" w14:textId="09B9A11B" w:rsidR="006A2E05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- грузы тарно-штучные/грузы в биг-бегах</w:t>
            </w:r>
          </w:p>
          <w:p w14:paraId="31663458" w14:textId="35BA1C33" w:rsidR="001D1E24" w:rsidRDefault="001D1E24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</w:t>
            </w:r>
          </w:p>
          <w:p w14:paraId="3FD893D0" w14:textId="14F58EE6" w:rsidR="001D1E24" w:rsidRPr="001D1E24" w:rsidRDefault="001D1E24" w:rsidP="004E5FB5">
            <w:pPr>
              <w:ind w:left="1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спецтехника/генеральные грузы (</w:t>
            </w:r>
            <w:r w:rsidRPr="001D1E24">
              <w:rPr>
                <w:rFonts w:ascii="Times New Roman" w:hAnsi="Times New Roman" w:cs="Times New Roman"/>
                <w:bCs/>
                <w:color w:val="000000" w:themeColor="text1"/>
              </w:rPr>
              <w:t>запасные части, комплектующие)</w:t>
            </w:r>
          </w:p>
          <w:p w14:paraId="73FA78AF" w14:textId="430C11EA" w:rsidR="001D1E24" w:rsidRDefault="006A2E05" w:rsidP="001D1E24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- тяжеловесный и негабаритный груз</w:t>
            </w:r>
          </w:p>
          <w:p w14:paraId="4118263C" w14:textId="1CB48F7A" w:rsidR="001D1E24" w:rsidRDefault="001D1E24" w:rsidP="001D1E24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транспортные средства</w:t>
            </w:r>
          </w:p>
          <w:p w14:paraId="293245C4" w14:textId="6AF4BDEB" w:rsidR="006A2E05" w:rsidRPr="00D13F18" w:rsidRDefault="001D1E24" w:rsidP="001D1E24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рыбопродукция</w:t>
            </w:r>
          </w:p>
        </w:tc>
      </w:tr>
      <w:tr w:rsidR="006A2E05" w:rsidRPr="002714F5" w14:paraId="09172DF1" w14:textId="77777777" w:rsidTr="00B7561A">
        <w:tc>
          <w:tcPr>
            <w:tcW w:w="3969" w:type="dxa"/>
          </w:tcPr>
          <w:p w14:paraId="2C25121D" w14:textId="77777777" w:rsidR="006A2E05" w:rsidRPr="00D13F18" w:rsidRDefault="006A2E05" w:rsidP="0000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груза, </w:t>
            </w:r>
          </w:p>
          <w:p w14:paraId="2534A12D" w14:textId="2277746F" w:rsidR="006A2E05" w:rsidRPr="00D13F18" w:rsidRDefault="006A2E05" w:rsidP="0000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 xml:space="preserve">для контейнеров </w:t>
            </w:r>
            <w:r w:rsidR="004E5FB5" w:rsidRPr="00D13F1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="004E5FB5" w:rsidRPr="00D13F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 xml:space="preserve"> тип</w:t>
            </w:r>
            <w:r w:rsidR="004E5FB5" w:rsidRPr="00D13F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</w:p>
        </w:tc>
        <w:tc>
          <w:tcPr>
            <w:tcW w:w="5387" w:type="dxa"/>
          </w:tcPr>
          <w:p w14:paraId="6F180F7D" w14:textId="77777777" w:rsidR="006A2E05" w:rsidRPr="00D13F18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05" w:rsidRPr="002714F5" w14:paraId="2650CEA0" w14:textId="77777777" w:rsidTr="00B7561A">
        <w:trPr>
          <w:trHeight w:val="459"/>
        </w:trPr>
        <w:tc>
          <w:tcPr>
            <w:tcW w:w="3969" w:type="dxa"/>
          </w:tcPr>
          <w:p w14:paraId="594A3005" w14:textId="3A0E79BB" w:rsidR="006A2E05" w:rsidRPr="00D13F18" w:rsidRDefault="006A2E05" w:rsidP="001127D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  <w:r w:rsidRPr="00D13F18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="002A3AC0" w:rsidRPr="00D13F1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</w:tcPr>
          <w:p w14:paraId="0E2115DF" w14:textId="77777777" w:rsidR="006A2E05" w:rsidRPr="00D13F18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05" w:rsidRPr="002714F5" w14:paraId="7598E9FF" w14:textId="77777777" w:rsidTr="00B7561A">
        <w:trPr>
          <w:trHeight w:val="435"/>
        </w:trPr>
        <w:tc>
          <w:tcPr>
            <w:tcW w:w="3969" w:type="dxa"/>
          </w:tcPr>
          <w:p w14:paraId="051395F6" w14:textId="77777777" w:rsidR="006A2E05" w:rsidRPr="00D13F18" w:rsidRDefault="006A2E05" w:rsidP="001127D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Объем грузовой партии (тн)</w:t>
            </w:r>
          </w:p>
        </w:tc>
        <w:tc>
          <w:tcPr>
            <w:tcW w:w="5387" w:type="dxa"/>
          </w:tcPr>
          <w:p w14:paraId="5B6CBCEE" w14:textId="77777777" w:rsidR="006A2E05" w:rsidRPr="00D13F18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05" w:rsidRPr="002714F5" w14:paraId="3B9ECA86" w14:textId="77777777" w:rsidTr="00B7561A">
        <w:trPr>
          <w:trHeight w:val="383"/>
        </w:trPr>
        <w:tc>
          <w:tcPr>
            <w:tcW w:w="3969" w:type="dxa"/>
          </w:tcPr>
          <w:p w14:paraId="0655DF4A" w14:textId="77777777" w:rsidR="006A2E05" w:rsidRPr="00D13F18" w:rsidRDefault="006A2E05" w:rsidP="0000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Планируемый период перевалки</w:t>
            </w:r>
          </w:p>
        </w:tc>
        <w:tc>
          <w:tcPr>
            <w:tcW w:w="5387" w:type="dxa"/>
          </w:tcPr>
          <w:p w14:paraId="2763D2E8" w14:textId="77777777" w:rsidR="006A2E05" w:rsidRPr="00D13F18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05" w:rsidRPr="002714F5" w14:paraId="7CEDD831" w14:textId="77777777" w:rsidTr="00B7561A">
        <w:trPr>
          <w:trHeight w:val="996"/>
        </w:trPr>
        <w:tc>
          <w:tcPr>
            <w:tcW w:w="3969" w:type="dxa"/>
          </w:tcPr>
          <w:p w14:paraId="55CC5204" w14:textId="77777777" w:rsidR="006A2E05" w:rsidRPr="00D13F18" w:rsidRDefault="006A2E05" w:rsidP="0000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4D68" w14:textId="77777777" w:rsidR="006A2E05" w:rsidRPr="00D13F18" w:rsidRDefault="006A2E05" w:rsidP="0000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DB714" w14:textId="77777777" w:rsidR="001127DC" w:rsidRPr="00D13F18" w:rsidRDefault="006A2E05" w:rsidP="00D1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 xml:space="preserve">Вид транспорта для </w:t>
            </w:r>
          </w:p>
          <w:p w14:paraId="72D7E29A" w14:textId="77777777" w:rsidR="006A2E05" w:rsidRPr="00D13F18" w:rsidRDefault="006A2E05" w:rsidP="00005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завоза груза</w:t>
            </w:r>
            <w:r w:rsidRPr="00D13F1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7C3E4808" w14:textId="77777777" w:rsidR="00683FAE" w:rsidRPr="00D13F18" w:rsidRDefault="00683FAE" w:rsidP="00005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D3C1D" w14:textId="5F1D25C1" w:rsidR="00683FAE" w:rsidRPr="00D13F18" w:rsidRDefault="00683FAE" w:rsidP="0000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A7FA40" w14:textId="5860DC30" w:rsidR="006A2E05" w:rsidRPr="00D13F18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- морской транспорт</w:t>
            </w:r>
            <w:r w:rsidRPr="00D13F18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2A3AC0" w:rsidRPr="00D13F1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303861A9" w14:textId="4972D966" w:rsidR="006A2E05" w:rsidRPr="00D13F18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- автотранспорт</w:t>
            </w:r>
          </w:p>
          <w:p w14:paraId="7E076655" w14:textId="5536CA9A" w:rsidR="006A2E05" w:rsidRPr="00D13F18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- ж/д транспорт с указанием рода подвижного состава (крытый вагон, полувагон, платформа, транспортер</w:t>
            </w:r>
            <w:r w:rsidR="009E720C" w:rsidRPr="00D13F18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типа</w:t>
            </w: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) и наименование станции отправления</w:t>
            </w:r>
          </w:p>
        </w:tc>
      </w:tr>
      <w:tr w:rsidR="006A2E05" w:rsidRPr="002714F5" w14:paraId="2D1ED1B7" w14:textId="77777777" w:rsidTr="00B7561A">
        <w:trPr>
          <w:trHeight w:val="539"/>
        </w:trPr>
        <w:tc>
          <w:tcPr>
            <w:tcW w:w="3969" w:type="dxa"/>
          </w:tcPr>
          <w:p w14:paraId="4B8BBFD1" w14:textId="77777777" w:rsidR="006A2E05" w:rsidRPr="00D13F18" w:rsidRDefault="006A2E05" w:rsidP="0000558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Условия хранения груза</w:t>
            </w:r>
            <w:r w:rsidRPr="00D13F1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</w:tcPr>
          <w:p w14:paraId="4B4AA40B" w14:textId="7FC067BF" w:rsidR="006A2E05" w:rsidRPr="00D13F18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- складская площадь открытого типа</w:t>
            </w:r>
          </w:p>
          <w:p w14:paraId="09842226" w14:textId="1358FBFB" w:rsidR="006A2E05" w:rsidRPr="00D13F18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- складская площадь закрытого типа</w:t>
            </w:r>
          </w:p>
        </w:tc>
      </w:tr>
      <w:tr w:rsidR="006A2E05" w:rsidRPr="002714F5" w14:paraId="45D3B6CA" w14:textId="77777777" w:rsidTr="00B7561A">
        <w:trPr>
          <w:trHeight w:val="523"/>
        </w:trPr>
        <w:tc>
          <w:tcPr>
            <w:tcW w:w="3969" w:type="dxa"/>
          </w:tcPr>
          <w:p w14:paraId="4C0225AC" w14:textId="77777777" w:rsidR="00683FAE" w:rsidRPr="00D13F18" w:rsidRDefault="00683FAE" w:rsidP="0000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ADBB0" w14:textId="77777777" w:rsidR="00683FAE" w:rsidRPr="00D13F18" w:rsidRDefault="00683FAE" w:rsidP="0000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09FAB" w14:textId="096C1C6B" w:rsidR="001127DC" w:rsidRPr="00D13F18" w:rsidRDefault="006A2E05" w:rsidP="00D1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 xml:space="preserve">Вид транспорта для </w:t>
            </w:r>
          </w:p>
          <w:p w14:paraId="70E449E2" w14:textId="6F455527" w:rsidR="006A2E05" w:rsidRPr="00D13F18" w:rsidRDefault="006A2E05" w:rsidP="0000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отправления груза</w:t>
            </w:r>
            <w:r w:rsidRPr="00D13F1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</w:tcPr>
          <w:p w14:paraId="00F36542" w14:textId="16EC14CD" w:rsidR="006A2E05" w:rsidRPr="00D13F18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- морской транспорт</w:t>
            </w:r>
            <w:r w:rsidRPr="00D13F18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2A3AC0" w:rsidRPr="00D13F1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148035B9" w14:textId="1D95AFC1" w:rsidR="006A2E05" w:rsidRPr="00D13F18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- автотранспорт</w:t>
            </w:r>
          </w:p>
          <w:p w14:paraId="1599BC26" w14:textId="0B9C9557" w:rsidR="006A2E05" w:rsidRPr="00D13F18" w:rsidRDefault="006A2E05" w:rsidP="004E5FB5">
            <w:pPr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- ж/д транспорт с указанием рода подвижного состава (крытый вагон, полувагон, платформа, транспортер</w:t>
            </w:r>
            <w:r w:rsidR="004E5FB5" w:rsidRPr="00D13F18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типа</w:t>
            </w: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) и наименованием станции назначения</w:t>
            </w:r>
          </w:p>
        </w:tc>
      </w:tr>
      <w:tr w:rsidR="006A2E05" w:rsidRPr="002714F5" w14:paraId="2E9CEEC3" w14:textId="77777777" w:rsidTr="00B7561A">
        <w:trPr>
          <w:trHeight w:val="523"/>
        </w:trPr>
        <w:tc>
          <w:tcPr>
            <w:tcW w:w="3969" w:type="dxa"/>
          </w:tcPr>
          <w:p w14:paraId="4673CDA0" w14:textId="0DC91782" w:rsidR="006A2E05" w:rsidRPr="00D13F18" w:rsidRDefault="006A2E05" w:rsidP="0068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8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="00D13F18" w:rsidRPr="00D13F18">
              <w:rPr>
                <w:rFonts w:ascii="Times New Roman" w:hAnsi="Times New Roman" w:cs="Times New Roman"/>
                <w:sz w:val="24"/>
                <w:szCs w:val="24"/>
              </w:rPr>
              <w:t xml:space="preserve"> (Ф.И.О., должность)</w:t>
            </w:r>
            <w:r w:rsidR="00683FAE" w:rsidRPr="00D13F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3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3FAE" w:rsidRPr="00D13F1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D13F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3FAE" w:rsidRPr="00D13F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3F18" w:rsidRPr="00D13F1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683FAE" w:rsidRPr="00D13F18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D13F18" w:rsidRPr="00D13F1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83FAE" w:rsidRPr="00D13F18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 w:rsidR="00D13F18" w:rsidRPr="00D13F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387" w:type="dxa"/>
          </w:tcPr>
          <w:p w14:paraId="63A43BF4" w14:textId="77777777" w:rsidR="006A2E05" w:rsidRPr="00D13F18" w:rsidRDefault="006A2E05" w:rsidP="006A2E05">
            <w:pPr>
              <w:ind w:lef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6A329" w14:textId="3A0F443E" w:rsidR="006A2E05" w:rsidRDefault="006A2E05" w:rsidP="006A2E05">
      <w:pPr>
        <w:spacing w:after="0" w:line="320" w:lineRule="exact"/>
        <w:ind w:firstLine="709"/>
        <w:rPr>
          <w:rFonts w:ascii="Franklin Gothic Book" w:hAnsi="Franklin Gothic Book" w:cs="Times New Roman"/>
          <w:sz w:val="24"/>
          <w:szCs w:val="24"/>
        </w:rPr>
      </w:pPr>
    </w:p>
    <w:p w14:paraId="76B9DDE7" w14:textId="5382EFE3" w:rsidR="00B7561A" w:rsidRDefault="00B7561A" w:rsidP="006A2E05">
      <w:pPr>
        <w:spacing w:after="0" w:line="320" w:lineRule="exact"/>
        <w:ind w:firstLine="709"/>
        <w:rPr>
          <w:rFonts w:ascii="Franklin Gothic Book" w:hAnsi="Franklin Gothic Book" w:cs="Times New Roman"/>
          <w:sz w:val="24"/>
          <w:szCs w:val="24"/>
        </w:rPr>
      </w:pPr>
    </w:p>
    <w:p w14:paraId="6139B2CD" w14:textId="77777777" w:rsidR="00B7561A" w:rsidRDefault="00B7561A" w:rsidP="006A2E05">
      <w:pPr>
        <w:spacing w:after="0" w:line="320" w:lineRule="exact"/>
        <w:ind w:firstLine="709"/>
        <w:rPr>
          <w:rFonts w:ascii="Franklin Gothic Book" w:hAnsi="Franklin Gothic Book" w:cs="Times New Roman"/>
          <w:sz w:val="24"/>
          <w:szCs w:val="24"/>
        </w:rPr>
      </w:pPr>
    </w:p>
    <w:p w14:paraId="472E022F" w14:textId="77777777" w:rsidR="006A2E05" w:rsidRPr="00D13F18" w:rsidRDefault="006A2E05" w:rsidP="006A2E05">
      <w:pPr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D13F18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4B1697F2" w14:textId="2BE88DB3" w:rsidR="006A2E05" w:rsidRPr="00D13F18" w:rsidRDefault="001127DC" w:rsidP="00D13F18">
      <w:pPr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  <w:r w:rsidRPr="00D13F18">
        <w:rPr>
          <w:rFonts w:ascii="Times New Roman" w:hAnsi="Times New Roman" w:cs="Times New Roman"/>
          <w:sz w:val="24"/>
          <w:szCs w:val="24"/>
        </w:rPr>
        <w:t xml:space="preserve">Должность                                      </w:t>
      </w:r>
      <w:r w:rsidR="006A2E05" w:rsidRPr="00D13F1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13F1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2E05" w:rsidRPr="00D13F1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13F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2E05" w:rsidRPr="00D13F18">
        <w:rPr>
          <w:rFonts w:ascii="Times New Roman" w:hAnsi="Times New Roman" w:cs="Times New Roman"/>
          <w:sz w:val="24"/>
          <w:szCs w:val="24"/>
        </w:rPr>
        <w:t xml:space="preserve">       И.О. Фамилия</w:t>
      </w:r>
    </w:p>
    <w:p w14:paraId="30B99EEE" w14:textId="77777777" w:rsidR="00B7561A" w:rsidRDefault="00B7561A" w:rsidP="006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1824A0" w14:textId="2A3D24A3" w:rsidR="00B7561A" w:rsidRDefault="00B7561A" w:rsidP="006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B34D6C" w14:textId="77777777" w:rsidR="00B7561A" w:rsidRDefault="00B7561A" w:rsidP="006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Y="30"/>
        <w:tblW w:w="942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B7561A" w14:paraId="0F075316" w14:textId="77777777" w:rsidTr="00B7561A">
        <w:trPr>
          <w:trHeight w:val="690"/>
        </w:trPr>
        <w:tc>
          <w:tcPr>
            <w:tcW w:w="942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bookmarkEnd w:id="1"/>
          <w:p w14:paraId="162FC13F" w14:textId="77777777" w:rsidR="00B7561A" w:rsidRPr="00830896" w:rsidRDefault="00B7561A" w:rsidP="00005581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 </w:t>
            </w:r>
            <w:r w:rsidRPr="00830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Клиенту из</w:t>
            </w:r>
            <w:r w:rsidRPr="008308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предлагаемых вариантов выбрать позицию(и).</w:t>
            </w:r>
          </w:p>
          <w:p w14:paraId="41155C30" w14:textId="77777777" w:rsidR="00B7561A" w:rsidRPr="00830896" w:rsidRDefault="00B7561A" w:rsidP="00005581">
            <w:pPr>
              <w:spacing w:after="0" w:line="320" w:lineRule="exac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</w:t>
            </w:r>
            <w:r w:rsidRPr="008308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Заполняется Клиентом при наличии действующего договора перевалки.</w:t>
            </w:r>
          </w:p>
          <w:p w14:paraId="6B7E7028" w14:textId="77777777" w:rsidR="00B7561A" w:rsidRPr="00830896" w:rsidRDefault="00B7561A" w:rsidP="000055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*** </w:t>
            </w:r>
            <w:r w:rsidRPr="0083089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Клиентом при перевалке опасного груза.</w:t>
            </w:r>
          </w:p>
          <w:p w14:paraId="6CA19CC0" w14:textId="026CAA2E" w:rsidR="00B7561A" w:rsidRPr="00B7561A" w:rsidRDefault="00B7561A" w:rsidP="005262B0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**** </w:t>
            </w:r>
            <w:r w:rsidRPr="005262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Клиент п</w:t>
            </w:r>
            <w:r w:rsidRPr="005262B0">
              <w:rPr>
                <w:rFonts w:ascii="Times New Roman" w:hAnsi="Times New Roman" w:cs="Times New Roman"/>
                <w:i/>
                <w:sz w:val="24"/>
                <w:szCs w:val="24"/>
              </w:rPr>
              <w:t>ри завозе/отправлении груза морским транспортом дополнительно к настоящей заявке направляет отдельное приложение с характеристиками судна</w:t>
            </w:r>
            <w:r w:rsidR="000C7697" w:rsidRPr="005262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262B0" w:rsidRPr="005262B0">
              <w:rPr>
                <w:rFonts w:ascii="Times New Roman" w:hAnsi="Times New Roman" w:cs="Times New Roman"/>
                <w:i/>
                <w:sz w:val="24"/>
                <w:szCs w:val="24"/>
              </w:rPr>
              <w:t>– партикуляр</w:t>
            </w:r>
            <w:r w:rsidR="000C7697" w:rsidRPr="005262B0">
              <w:rPr>
                <w:rFonts w:ascii="Times New Roman" w:hAnsi="Times New Roman" w:cs="Times New Roman"/>
                <w:i/>
                <w:sz w:val="24"/>
                <w:szCs w:val="24"/>
              </w:rPr>
              <w:t>, план (</w:t>
            </w:r>
            <w:r w:rsidR="000C7697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>BAY PLAN)</w:t>
            </w:r>
            <w:r w:rsidR="005262B0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bookmarkStart w:id="2" w:name="bookmark171"/>
            <w:bookmarkEnd w:id="2"/>
            <w:r w:rsidR="000C7697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свидетельство на перевозку опасных грузов</w:t>
            </w:r>
            <w:bookmarkStart w:id="3" w:name="bookmark174"/>
            <w:bookmarkEnd w:id="3"/>
            <w:r w:rsidR="005262B0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C7697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конструктивные характеристики судна (размерения судна)</w:t>
            </w:r>
            <w:r w:rsidR="005262B0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C7697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>брутто-регистровый тоннаж</w:t>
            </w:r>
            <w:bookmarkStart w:id="4" w:name="bookmark175"/>
            <w:bookmarkEnd w:id="4"/>
            <w:r w:rsidR="005262B0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C7697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осадка</w:t>
            </w:r>
            <w:bookmarkStart w:id="5" w:name="bookmark176"/>
            <w:bookmarkEnd w:id="5"/>
            <w:r w:rsidR="005262B0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C7697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>высота надводного борта</w:t>
            </w:r>
            <w:r w:rsidR="005262B0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>, тип люковых крышек</w:t>
            </w:r>
            <w:bookmarkStart w:id="6" w:name="bookmark178"/>
            <w:bookmarkEnd w:id="6"/>
            <w:r w:rsidR="005262B0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>, наличие и расположение судовых кранов</w:t>
            </w:r>
            <w:bookmarkStart w:id="7" w:name="bookmark179"/>
            <w:bookmarkEnd w:id="7"/>
            <w:r w:rsidR="005262B0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максимальная вместимость судна. </w:t>
            </w:r>
            <w:r w:rsidR="000C7697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отношении груза, планируемого к выгрузке – </w:t>
            </w:r>
            <w:r w:rsidR="000C7697" w:rsidRPr="00D00B27">
              <w:rPr>
                <w:rFonts w:ascii="Times New Roman" w:eastAsia="Franklin Gothic Book" w:hAnsi="Times New Roman" w:cs="Times New Roman"/>
                <w:i/>
                <w:sz w:val="24"/>
                <w:szCs w:val="24"/>
              </w:rPr>
              <w:t>грузовой список, грузовой план расположения груза на судне,</w:t>
            </w:r>
            <w:r w:rsidR="000C7697" w:rsidRPr="00D00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тяжеловесные и негабаритные грузы – места строповки с обозначением центра тяжести, в случае отсутствия маркировки на грузе – схему строповки, </w:t>
            </w:r>
            <w:r w:rsidR="000C7697" w:rsidRPr="00D00B27">
              <w:rPr>
                <w:rFonts w:ascii="Times New Roman" w:eastAsia="Franklin Gothic Book" w:hAnsi="Times New Roman" w:cs="Times New Roman"/>
                <w:i/>
                <w:sz w:val="24"/>
                <w:szCs w:val="24"/>
              </w:rPr>
              <w:t>в формате PDF</w:t>
            </w:r>
            <w:r w:rsidR="00C962B9" w:rsidRPr="00D00B27">
              <w:rPr>
                <w:rFonts w:ascii="Times New Roman" w:eastAsia="Franklin Gothic Book" w:hAnsi="Times New Roman" w:cs="Times New Roman"/>
                <w:i/>
                <w:sz w:val="24"/>
                <w:szCs w:val="24"/>
              </w:rPr>
              <w:t xml:space="preserve">, на оборудование – </w:t>
            </w:r>
            <w:r w:rsidR="00C962B9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упаковочный лист или иной документ </w:t>
            </w:r>
            <w:r w:rsidR="00C962B9" w:rsidRPr="00D00B2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позволяющий однозначно соотнести количественные, качественные и иные характеристики заявленного к обработке груза. </w:t>
            </w:r>
            <w:r w:rsidR="000C7697" w:rsidRPr="00D00B27">
              <w:rPr>
                <w:rFonts w:ascii="Times New Roman" w:eastAsia="Franklin Gothic Book" w:hAnsi="Times New Roman" w:cs="Times New Roman"/>
                <w:i/>
                <w:sz w:val="24"/>
                <w:szCs w:val="24"/>
              </w:rPr>
              <w:t>В отношении груза, планируемого к погрузке – п</w:t>
            </w:r>
            <w:r w:rsidR="000C7697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>редварительный схематический грузовой план на погрузку судна в формате PDF, грузовой список, порт (терминал/причал в порту) выгрузки, в случаи отгрузки контейнеров указывает информацию:</w:t>
            </w:r>
            <w:bookmarkStart w:id="8" w:name="bookmark225"/>
            <w:bookmarkEnd w:id="8"/>
            <w:r w:rsidR="000C7697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номер контейнера, </w:t>
            </w:r>
            <w:bookmarkStart w:id="9" w:name="bookmark226"/>
            <w:bookmarkEnd w:id="9"/>
            <w:r w:rsidR="000C7697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тип, длина, высота, вес контейнера, </w:t>
            </w:r>
            <w:bookmarkStart w:id="10" w:name="bookmark227"/>
            <w:bookmarkEnd w:id="10"/>
            <w:r w:rsidR="000C7697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проверенная масса брутто контейнера с грузом (VGM), </w:t>
            </w:r>
            <w:bookmarkStart w:id="11" w:name="bookmark228"/>
            <w:bookmarkEnd w:id="11"/>
            <w:r w:rsidR="000C7697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 опасности </w:t>
            </w:r>
            <w:bookmarkStart w:id="12" w:name="bookmark229"/>
            <w:bookmarkEnd w:id="12"/>
            <w:r w:rsidR="000C7697" w:rsidRPr="00D00B27">
              <w:rPr>
                <w:rFonts w:ascii="Times New Roman" w:hAnsi="Times New Roman" w:cs="Times New Roman"/>
                <w:i/>
                <w:sz w:val="24"/>
                <w:szCs w:val="24"/>
              </w:rPr>
              <w:t>ИМО (при наличии).</w:t>
            </w:r>
          </w:p>
        </w:tc>
      </w:tr>
    </w:tbl>
    <w:p w14:paraId="75C20EAB" w14:textId="77777777" w:rsidR="000C7697" w:rsidRDefault="000C7697">
      <w:pPr>
        <w:rPr>
          <w:rFonts w:ascii="Times New Roman" w:hAnsi="Times New Roman" w:cs="Times New Roman"/>
          <w:sz w:val="28"/>
          <w:szCs w:val="28"/>
        </w:rPr>
      </w:pPr>
    </w:p>
    <w:sectPr w:rsidR="000C7697" w:rsidSect="00B7561A">
      <w:headerReference w:type="default" r:id="rId8"/>
      <w:pgSz w:w="11906" w:h="16838"/>
      <w:pgMar w:top="1134" w:right="850" w:bottom="1276" w:left="1701" w:header="851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3D5B" w14:textId="77777777" w:rsidR="00323B67" w:rsidRDefault="00323B67" w:rsidP="0088478D">
      <w:pPr>
        <w:spacing w:after="0" w:line="240" w:lineRule="auto"/>
      </w:pPr>
      <w:r>
        <w:separator/>
      </w:r>
    </w:p>
  </w:endnote>
  <w:endnote w:type="continuationSeparator" w:id="0">
    <w:p w14:paraId="1176B8CA" w14:textId="77777777" w:rsidR="00323B67" w:rsidRDefault="00323B67" w:rsidP="0088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D03C" w14:textId="77777777" w:rsidR="00323B67" w:rsidRDefault="00323B67" w:rsidP="0088478D">
      <w:pPr>
        <w:spacing w:after="0" w:line="240" w:lineRule="auto"/>
      </w:pPr>
      <w:r>
        <w:separator/>
      </w:r>
    </w:p>
  </w:footnote>
  <w:footnote w:type="continuationSeparator" w:id="0">
    <w:p w14:paraId="1AEB106E" w14:textId="77777777" w:rsidR="00323B67" w:rsidRDefault="00323B67" w:rsidP="0088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9234" w14:textId="77777777" w:rsidR="00E51D6F" w:rsidRPr="00E51D6F" w:rsidRDefault="00E51D6F" w:rsidP="00E51D6F">
    <w:pPr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 w:rsidRPr="00E51D6F">
      <w:rPr>
        <w:rFonts w:ascii="Times New Roman" w:hAnsi="Times New Roman" w:cs="Times New Roman"/>
        <w:b/>
        <w:bCs/>
        <w:color w:val="FF0000"/>
        <w:sz w:val="24"/>
        <w:szCs w:val="24"/>
      </w:rPr>
      <w:t xml:space="preserve">ПРОСИМ ОБРАТИТЬ ВНИМАНИЕ, ЧТО ЗАЯВКА </w:t>
    </w:r>
    <w:r w:rsidRPr="00E51D6F">
      <w:rPr>
        <w:rFonts w:ascii="Times New Roman" w:hAnsi="Times New Roman" w:cs="Times New Roman"/>
        <w:b/>
        <w:color w:val="FF0000"/>
        <w:sz w:val="24"/>
        <w:szCs w:val="24"/>
      </w:rPr>
      <w:t>ОФОРМЛЯЕТСЯ НА ОФИЦИАЛЬНОМ БЛАНКЕ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97EC3"/>
    <w:multiLevelType w:val="hybridMultilevel"/>
    <w:tmpl w:val="ECF883CC"/>
    <w:lvl w:ilvl="0" w:tplc="B7C80F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A6660"/>
    <w:multiLevelType w:val="hybridMultilevel"/>
    <w:tmpl w:val="F764762A"/>
    <w:lvl w:ilvl="0" w:tplc="63BECD1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7A"/>
    <w:rsid w:val="00000E7F"/>
    <w:rsid w:val="000341EF"/>
    <w:rsid w:val="000929FE"/>
    <w:rsid w:val="00094602"/>
    <w:rsid w:val="0009607A"/>
    <w:rsid w:val="00097FE8"/>
    <w:rsid w:val="000A1913"/>
    <w:rsid w:val="000B4105"/>
    <w:rsid w:val="000C7697"/>
    <w:rsid w:val="000E4E8D"/>
    <w:rsid w:val="000F1A27"/>
    <w:rsid w:val="000F47FE"/>
    <w:rsid w:val="001010D5"/>
    <w:rsid w:val="00102AE2"/>
    <w:rsid w:val="001127DC"/>
    <w:rsid w:val="00117D2D"/>
    <w:rsid w:val="00162489"/>
    <w:rsid w:val="001B7584"/>
    <w:rsid w:val="001C43AE"/>
    <w:rsid w:val="001C77FD"/>
    <w:rsid w:val="001D1E24"/>
    <w:rsid w:val="001E1300"/>
    <w:rsid w:val="00215282"/>
    <w:rsid w:val="002227A0"/>
    <w:rsid w:val="0024065B"/>
    <w:rsid w:val="002420FF"/>
    <w:rsid w:val="002A3AC0"/>
    <w:rsid w:val="002D55E8"/>
    <w:rsid w:val="002D639B"/>
    <w:rsid w:val="00303996"/>
    <w:rsid w:val="00316616"/>
    <w:rsid w:val="00323B67"/>
    <w:rsid w:val="00326C73"/>
    <w:rsid w:val="00331EF9"/>
    <w:rsid w:val="0038645C"/>
    <w:rsid w:val="003A428B"/>
    <w:rsid w:val="003A6BCB"/>
    <w:rsid w:val="003B2B4A"/>
    <w:rsid w:val="003D657F"/>
    <w:rsid w:val="003E716C"/>
    <w:rsid w:val="00420007"/>
    <w:rsid w:val="004271BC"/>
    <w:rsid w:val="00435D02"/>
    <w:rsid w:val="00472902"/>
    <w:rsid w:val="004774DC"/>
    <w:rsid w:val="004940FF"/>
    <w:rsid w:val="004A05A3"/>
    <w:rsid w:val="004A2B08"/>
    <w:rsid w:val="004B0D12"/>
    <w:rsid w:val="004B7857"/>
    <w:rsid w:val="004E5FB5"/>
    <w:rsid w:val="005262B0"/>
    <w:rsid w:val="00546B83"/>
    <w:rsid w:val="00564EA9"/>
    <w:rsid w:val="00597521"/>
    <w:rsid w:val="005A5083"/>
    <w:rsid w:val="0060514C"/>
    <w:rsid w:val="00625CB5"/>
    <w:rsid w:val="00630FBB"/>
    <w:rsid w:val="00635F0C"/>
    <w:rsid w:val="00637F0D"/>
    <w:rsid w:val="00655B9B"/>
    <w:rsid w:val="0065757D"/>
    <w:rsid w:val="00683FAE"/>
    <w:rsid w:val="006A1ABC"/>
    <w:rsid w:val="006A2E05"/>
    <w:rsid w:val="006B6D1A"/>
    <w:rsid w:val="006D4E19"/>
    <w:rsid w:val="006E5F23"/>
    <w:rsid w:val="006E707D"/>
    <w:rsid w:val="007014E2"/>
    <w:rsid w:val="00716819"/>
    <w:rsid w:val="00737857"/>
    <w:rsid w:val="00757AF1"/>
    <w:rsid w:val="00795894"/>
    <w:rsid w:val="007B5B36"/>
    <w:rsid w:val="007C1F10"/>
    <w:rsid w:val="007C4C76"/>
    <w:rsid w:val="007D08D6"/>
    <w:rsid w:val="008203BB"/>
    <w:rsid w:val="00830896"/>
    <w:rsid w:val="00846C8D"/>
    <w:rsid w:val="0088478D"/>
    <w:rsid w:val="008D0D82"/>
    <w:rsid w:val="008F3C8B"/>
    <w:rsid w:val="008F7814"/>
    <w:rsid w:val="0090136B"/>
    <w:rsid w:val="00944C7F"/>
    <w:rsid w:val="009A4A01"/>
    <w:rsid w:val="009B7E35"/>
    <w:rsid w:val="009E720C"/>
    <w:rsid w:val="009E76A8"/>
    <w:rsid w:val="00A05849"/>
    <w:rsid w:val="00A15B92"/>
    <w:rsid w:val="00A23967"/>
    <w:rsid w:val="00A50A8B"/>
    <w:rsid w:val="00A65B3F"/>
    <w:rsid w:val="00AB2559"/>
    <w:rsid w:val="00AB61AA"/>
    <w:rsid w:val="00AC58E1"/>
    <w:rsid w:val="00B12F85"/>
    <w:rsid w:val="00B13A35"/>
    <w:rsid w:val="00B615AC"/>
    <w:rsid w:val="00B71DC3"/>
    <w:rsid w:val="00B7561A"/>
    <w:rsid w:val="00B86D5D"/>
    <w:rsid w:val="00BA0076"/>
    <w:rsid w:val="00BD26CD"/>
    <w:rsid w:val="00BD7CB9"/>
    <w:rsid w:val="00C32799"/>
    <w:rsid w:val="00C8533D"/>
    <w:rsid w:val="00C962B9"/>
    <w:rsid w:val="00D00B27"/>
    <w:rsid w:val="00D13F18"/>
    <w:rsid w:val="00D34201"/>
    <w:rsid w:val="00DC1093"/>
    <w:rsid w:val="00DD7AB5"/>
    <w:rsid w:val="00DF26CB"/>
    <w:rsid w:val="00DF29F2"/>
    <w:rsid w:val="00DF7DAC"/>
    <w:rsid w:val="00E24909"/>
    <w:rsid w:val="00E47136"/>
    <w:rsid w:val="00E51D6F"/>
    <w:rsid w:val="00E66703"/>
    <w:rsid w:val="00EA2893"/>
    <w:rsid w:val="00EB015E"/>
    <w:rsid w:val="00EF4AFE"/>
    <w:rsid w:val="00F210C1"/>
    <w:rsid w:val="00F4585A"/>
    <w:rsid w:val="00F47E48"/>
    <w:rsid w:val="00F70E1E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14858"/>
  <w15:chartTrackingRefBased/>
  <w15:docId w15:val="{4BE0EC8C-41EE-45BD-9D16-9C1CDB16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1A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1AB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F5C2B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37857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84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478D"/>
  </w:style>
  <w:style w:type="paragraph" w:styleId="aa">
    <w:name w:val="footer"/>
    <w:basedOn w:val="a"/>
    <w:link w:val="ab"/>
    <w:uiPriority w:val="99"/>
    <w:unhideWhenUsed/>
    <w:rsid w:val="00884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478D"/>
  </w:style>
  <w:style w:type="paragraph" w:customStyle="1" w:styleId="Text">
    <w:name w:val="Text"/>
    <w:basedOn w:val="a"/>
    <w:rsid w:val="00E51D6F"/>
    <w:pPr>
      <w:spacing w:after="220" w:line="220" w:lineRule="exact"/>
      <w:ind w:firstLine="1701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ADDR">
    <w:name w:val="ADDR"/>
    <w:rsid w:val="00E51D6F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15C1-E2D6-4B44-8254-D178BF4B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Келарева Юлия Сергеевна</dc:creator>
  <cp:keywords/>
  <dc:description/>
  <cp:lastModifiedBy>Рязанова Ирина Витальевна</cp:lastModifiedBy>
  <cp:revision>94</cp:revision>
  <cp:lastPrinted>2024-11-20T02:00:00Z</cp:lastPrinted>
  <dcterms:created xsi:type="dcterms:W3CDTF">2022-05-17T00:03:00Z</dcterms:created>
  <dcterms:modified xsi:type="dcterms:W3CDTF">2025-08-01T06:28:00Z</dcterms:modified>
</cp:coreProperties>
</file>